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65F30" w:rsidRPr="00807621" w:rsidTr="00325D44">
        <w:trPr>
          <w:trHeight w:val="1275"/>
        </w:trPr>
        <w:tc>
          <w:tcPr>
            <w:tcW w:w="4536" w:type="dxa"/>
          </w:tcPr>
          <w:p w:rsidR="00D65F30" w:rsidRPr="00551FED" w:rsidRDefault="00D65F30" w:rsidP="00325D44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D65F30" w:rsidRPr="00A91D27" w:rsidRDefault="00D65F30" w:rsidP="00325D4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D65F30" w:rsidRPr="00A91D27" w:rsidRDefault="00D65F30" w:rsidP="00325D4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D65F30" w:rsidRPr="00825204" w:rsidRDefault="00D65F30" w:rsidP="00325D4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D65F30" w:rsidRPr="00EA2384" w:rsidRDefault="00D65F30" w:rsidP="00325D4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65F30" w:rsidRPr="00807621" w:rsidRDefault="00D65F30" w:rsidP="00325D4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65F30" w:rsidRDefault="00D65F30" w:rsidP="00325D44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0FF8D46" wp14:editId="56DB846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65F30" w:rsidRDefault="00D65F30" w:rsidP="00325D44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65F30" w:rsidRPr="00157889" w:rsidRDefault="00D65F30" w:rsidP="00325D44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65F30" w:rsidRPr="00157889" w:rsidRDefault="00D65F30" w:rsidP="00325D4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D65F30" w:rsidRPr="00157889" w:rsidRDefault="00D65F30" w:rsidP="00325D44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65F30" w:rsidRPr="00807621" w:rsidRDefault="00D65F30" w:rsidP="00325D44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65F30" w:rsidRPr="004B2E2D" w:rsidTr="00325D44">
        <w:trPr>
          <w:trHeight w:val="61"/>
        </w:trPr>
        <w:tc>
          <w:tcPr>
            <w:tcW w:w="4536" w:type="dxa"/>
          </w:tcPr>
          <w:p w:rsidR="00D65F30" w:rsidRPr="004B2E2D" w:rsidRDefault="00D65F30" w:rsidP="00325D44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65F30" w:rsidRDefault="00D65F30" w:rsidP="00325D44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65F30" w:rsidRPr="004B2E2D" w:rsidRDefault="00D65F30" w:rsidP="00325D44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65F30" w:rsidRPr="004B2E2D" w:rsidTr="00325D44">
        <w:trPr>
          <w:trHeight w:val="61"/>
        </w:trPr>
        <w:tc>
          <w:tcPr>
            <w:tcW w:w="9639" w:type="dxa"/>
            <w:gridSpan w:val="4"/>
          </w:tcPr>
          <w:p w:rsidR="00D65F30" w:rsidRPr="004B2E2D" w:rsidRDefault="00D65F30" w:rsidP="00325D44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65F30" w:rsidRPr="00CA3CD0" w:rsidTr="00325D44">
        <w:trPr>
          <w:trHeight w:val="1126"/>
        </w:trPr>
        <w:tc>
          <w:tcPr>
            <w:tcW w:w="5246" w:type="dxa"/>
            <w:gridSpan w:val="2"/>
          </w:tcPr>
          <w:p w:rsidR="00D65F30" w:rsidRPr="00CA3CD0" w:rsidRDefault="00D65F30" w:rsidP="00325D44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41FE4E" wp14:editId="43C5A50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586A84" wp14:editId="2AFAF82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0FFFAF" wp14:editId="75D0C9E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65F30" w:rsidRPr="00CA3CD0" w:rsidRDefault="00D65F30" w:rsidP="00325D44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D65F30" w:rsidRPr="00CA3CD0" w:rsidRDefault="00D65F30" w:rsidP="00325D44">
            <w:pPr>
              <w:rPr>
                <w:b/>
                <w:sz w:val="20"/>
                <w:szCs w:val="20"/>
                <w:lang w:val="tt-RU"/>
              </w:rPr>
            </w:pPr>
          </w:p>
          <w:p w:rsidR="00D65F30" w:rsidRPr="00CA3CD0" w:rsidRDefault="00D65F30" w:rsidP="00325D44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605</w:t>
            </w:r>
          </w:p>
          <w:p w:rsidR="00D65F30" w:rsidRPr="00CA3CD0" w:rsidRDefault="00D65F30" w:rsidP="00325D44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D65F30" w:rsidRPr="00CA3CD0" w:rsidRDefault="00D65F30" w:rsidP="00325D44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65F30" w:rsidRPr="00CA3CD0" w:rsidRDefault="00D65F30" w:rsidP="00325D44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D65F30" w:rsidRPr="00CA3CD0" w:rsidRDefault="00D65F30" w:rsidP="00325D44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D65F30" w:rsidRPr="00CA3CD0" w:rsidRDefault="00D65F30" w:rsidP="00325D44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D65F30" w:rsidRPr="00CA3CD0" w:rsidRDefault="00D65F30" w:rsidP="00325D44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29 сентября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D65F30" w:rsidRPr="00CA3CD0" w:rsidRDefault="00D65F30" w:rsidP="00325D4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D65F30" w:rsidRPr="00CA3CD0" w:rsidRDefault="00D65F30" w:rsidP="00325D4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D65F30" w:rsidRDefault="00FB2EB5" w:rsidP="00D65F30">
      <w:pPr>
        <w:pStyle w:val="ConsPlusNormal"/>
        <w:tabs>
          <w:tab w:val="left" w:pos="8364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сполнительного комитета </w:t>
      </w:r>
    </w:p>
    <w:p w:rsidR="00D65F30" w:rsidRDefault="00FB2EB5" w:rsidP="00D65F30">
      <w:pPr>
        <w:pStyle w:val="ConsPlusNormal"/>
        <w:tabs>
          <w:tab w:val="left" w:pos="8364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Нижнекамского муниципального района от 12 мая 2017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319 </w:t>
      </w:r>
    </w:p>
    <w:p w:rsidR="00D65F30" w:rsidRDefault="00FB2EB5" w:rsidP="00D65F30">
      <w:pPr>
        <w:pStyle w:val="ConsPlusNormal"/>
        <w:tabs>
          <w:tab w:val="left" w:pos="8364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«О порядке отбора субъектов малого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 предпринимательства </w:t>
      </w:r>
    </w:p>
    <w:p w:rsidR="00D65F30" w:rsidRDefault="00FB2EB5" w:rsidP="00D65F30">
      <w:pPr>
        <w:pStyle w:val="ConsPlusNormal"/>
        <w:tabs>
          <w:tab w:val="left" w:pos="8364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Нижнекамск Республики Татарстан </w:t>
      </w:r>
    </w:p>
    <w:p w:rsidR="00FB2EB5" w:rsidRPr="00FB2EB5" w:rsidRDefault="00FB2EB5" w:rsidP="00D65F30">
      <w:pPr>
        <w:pStyle w:val="ConsPlusNormal"/>
        <w:tabs>
          <w:tab w:val="left" w:pos="8364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государственной поддержки в форме субсидий»</w:t>
      </w:r>
    </w:p>
    <w:p w:rsidR="00FB2EB5" w:rsidRPr="00FB2EB5" w:rsidRDefault="00FB2EB5" w:rsidP="00FB2EB5">
      <w:pPr>
        <w:pStyle w:val="ConsPlusNormal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FB2EB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подпрограммой</w:t>
        </w:r>
      </w:hyperlink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«Развитие малого и среднего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в Республике Татарстан на 2014-2017 годы»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программы «Экономическое развитие и инновационная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экономика Республики Татарстан на 2014-2020 годы», утвержденной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Кабинета Министров Республики Татарстан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 октября 2013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823, муниципальной программой «Поддержка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развитие малого и среднего предпринимательства муниципального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город Нижнекамск на 2017-2020 годы», утвержденной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Исполнительного комитета Нижнекамского</w:t>
      </w:r>
      <w:proofErr w:type="gramEnd"/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28 декабря 2016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1740, постановляю:</w:t>
      </w:r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Порядок отбора субъектов малого и среднего предприним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город Нижнекамск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поддержки в форме субсидий, утвержденный постановлением Исполнительного комитета Нижнекамского муниципального района Республики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от 12 мая 2017 года № 319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изменения:</w:t>
      </w:r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1.1. Абзац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редакции: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 момент подачи документов, необходимых для заключения договора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на предоставление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субсидии»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1.2.  Раздел 7 дополнить пунктом 7.8. следующего содержания:</w:t>
      </w:r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«7.8. </w:t>
      </w:r>
      <w:proofErr w:type="gramStart"/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заявителя требованиям, установленным пунктом 2.2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определяется на основании документов, предъявляемых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в составе пакета документов, необходимых для заключения договора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предоставление субсидии, а также информации, содержащейся в следующих документах: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FB2EB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справка</w:t>
        </w:r>
      </w:hyperlink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органа, подтверждающая отсутствие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у субъекта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неисполненной обязанности по уплате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налогов, сборов,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sz w:val="28"/>
          <w:szCs w:val="28"/>
        </w:rPr>
        <w:t>страховых взносов, пеней, штрафов, процентов, подлежащих уплате в соответствии с законодательством о налогах и сборах</w:t>
      </w:r>
      <w:proofErr w:type="gramEnd"/>
      <w:r w:rsidRPr="00FB2E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2EB5">
        <w:rPr>
          <w:rFonts w:ascii="Times New Roman" w:hAnsi="Times New Roman" w:cs="Times New Roman"/>
          <w:sz w:val="28"/>
          <w:szCs w:val="28"/>
        </w:rPr>
        <w:t>в бюджеты бюджетной системы Российской Федерации, выданная не ранее первого числа месяца, предшеству</w:t>
      </w:r>
      <w:r w:rsidR="00D65F30">
        <w:rPr>
          <w:rFonts w:ascii="Times New Roman" w:hAnsi="Times New Roman" w:cs="Times New Roman"/>
          <w:sz w:val="28"/>
          <w:szCs w:val="28"/>
        </w:rPr>
        <w:t xml:space="preserve">ющего месяцу, </w:t>
      </w:r>
      <w:r w:rsidRPr="00FB2EB5">
        <w:rPr>
          <w:rFonts w:ascii="Times New Roman" w:hAnsi="Times New Roman" w:cs="Times New Roman"/>
          <w:sz w:val="28"/>
          <w:szCs w:val="28"/>
        </w:rPr>
        <w:t xml:space="preserve">в котором планируется заключение договора </w:t>
      </w:r>
      <w:r w:rsidRPr="00FB2EB5">
        <w:rPr>
          <w:rFonts w:ascii="Times New Roman" w:hAnsi="Times New Roman" w:cs="Times New Roman"/>
          <w:sz w:val="28"/>
          <w:szCs w:val="28"/>
        </w:rPr>
        <w:lastRenderedPageBreak/>
        <w:t>на предоставление субсидии,</w:t>
      </w:r>
      <w:r w:rsidR="00D65F30">
        <w:rPr>
          <w:rFonts w:ascii="Times New Roman" w:hAnsi="Times New Roman" w:cs="Times New Roman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sz w:val="28"/>
          <w:szCs w:val="28"/>
        </w:rPr>
        <w:t>по форме, утвержденной приказом Федеральной налоговой службы Российской</w:t>
      </w:r>
      <w:r w:rsidR="00D65F30">
        <w:rPr>
          <w:rFonts w:ascii="Times New Roman" w:hAnsi="Times New Roman" w:cs="Times New Roman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sz w:val="28"/>
          <w:szCs w:val="28"/>
        </w:rPr>
        <w:t>Федерации от 20.01.2017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sz w:val="28"/>
          <w:szCs w:val="28"/>
        </w:rPr>
        <w:t>ММВ-7-8/20@,</w:t>
      </w:r>
      <w:r w:rsidR="00D65F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B2EB5">
        <w:rPr>
          <w:rFonts w:ascii="Times New Roman" w:hAnsi="Times New Roman" w:cs="Times New Roman"/>
          <w:sz w:val="28"/>
          <w:szCs w:val="28"/>
        </w:rPr>
        <w:t xml:space="preserve"> и заверенная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Российской Федерации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порядке;</w:t>
      </w:r>
      <w:proofErr w:type="gramEnd"/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из Единого государственного реестра юридических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(индивидуальных предпринимателей), выданная не ранее, чем за 30 календа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дней до подачи документов, необходимых для заключения договора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на предоставление субсидии и заверенная в установленном законодательством Российской Федерации 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получает указанные документы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с установленным законодательством Российской Федерации порядком.</w:t>
      </w:r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также вправе представить в Уполномоченный орган надлежаще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копии документов, указанных в настоящем пункте</w:t>
      </w:r>
      <w:proofErr w:type="gramStart"/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1.3.  Раздел 8 дополнить пунктом 8.8. следующего содержания:</w:t>
      </w:r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«8.8. Соответствие заявителя требованиям, установленным пунктом 2.2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определяется на основании документов, предъявляемых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составе пакета документов, необходимых для заключения договора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на предоставление субсидии, а также информации, содержащейся в следующих документах:</w:t>
      </w:r>
    </w:p>
    <w:p w:rsidR="00FB2EB5" w:rsidRPr="00FB2EB5" w:rsidRDefault="00731018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proofErr w:type="gramStart"/>
        <w:r w:rsidR="00FB2EB5" w:rsidRPr="00FB2EB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справка</w:t>
        </w:r>
      </w:hyperlink>
      <w:r w:rsidR="00FB2EB5"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органа, подтверждающая отсутствие у субъекта </w:t>
      </w:r>
      <w:r w:rsid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FB2EB5"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предпринимательства неисполненной обязанности по уплате налогов, сборов,</w:t>
      </w:r>
      <w:r w:rsid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FB2EB5"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2EB5" w:rsidRPr="00FB2EB5">
        <w:rPr>
          <w:rFonts w:ascii="Times New Roman" w:hAnsi="Times New Roman" w:cs="Times New Roman"/>
          <w:sz w:val="28"/>
          <w:szCs w:val="28"/>
        </w:rPr>
        <w:t>страховых взносов, пеней, штрафов, процентов, подлежащих уплате</w:t>
      </w:r>
      <w:r w:rsidR="00D65F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B2EB5" w:rsidRPr="00FB2EB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налогах и сборах в бюджеты бюджетной системы Российской Федерации, выданная не ранее первого числа месяца, предшествующего месяцу,</w:t>
      </w:r>
      <w:r w:rsidR="00FB2EB5">
        <w:rPr>
          <w:rFonts w:ascii="Times New Roman" w:hAnsi="Times New Roman" w:cs="Times New Roman"/>
          <w:sz w:val="28"/>
          <w:szCs w:val="28"/>
        </w:rPr>
        <w:t xml:space="preserve"> </w:t>
      </w:r>
      <w:r w:rsidR="00FB2EB5" w:rsidRPr="00FB2EB5">
        <w:rPr>
          <w:rFonts w:ascii="Times New Roman" w:hAnsi="Times New Roman" w:cs="Times New Roman"/>
          <w:sz w:val="28"/>
          <w:szCs w:val="28"/>
        </w:rPr>
        <w:t>в котором планируется заключение договора</w:t>
      </w:r>
      <w:r w:rsidR="00D65F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B2EB5" w:rsidRPr="00FB2EB5">
        <w:rPr>
          <w:rFonts w:ascii="Times New Roman" w:hAnsi="Times New Roman" w:cs="Times New Roman"/>
          <w:sz w:val="28"/>
          <w:szCs w:val="28"/>
        </w:rPr>
        <w:t xml:space="preserve"> на предоставление субсидии, по форме, утвержденной приказом Федеральной налоговой службы Российской</w:t>
      </w:r>
      <w:r w:rsidR="00D65F30">
        <w:rPr>
          <w:rFonts w:ascii="Times New Roman" w:hAnsi="Times New Roman" w:cs="Times New Roman"/>
          <w:sz w:val="28"/>
          <w:szCs w:val="28"/>
        </w:rPr>
        <w:t xml:space="preserve"> </w:t>
      </w:r>
      <w:r w:rsidR="00FB2EB5" w:rsidRPr="00FB2EB5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FB2EB5" w:rsidRPr="00FB2EB5">
        <w:rPr>
          <w:rFonts w:ascii="Times New Roman" w:hAnsi="Times New Roman" w:cs="Times New Roman"/>
          <w:sz w:val="28"/>
          <w:szCs w:val="28"/>
        </w:rPr>
        <w:t xml:space="preserve"> от 20.01.2017 №</w:t>
      </w:r>
      <w:r w:rsidR="00FB2EB5">
        <w:rPr>
          <w:rFonts w:ascii="Times New Roman" w:hAnsi="Times New Roman" w:cs="Times New Roman"/>
          <w:sz w:val="28"/>
          <w:szCs w:val="28"/>
        </w:rPr>
        <w:t xml:space="preserve"> </w:t>
      </w:r>
      <w:r w:rsidR="00FB2EB5" w:rsidRPr="00FB2EB5">
        <w:rPr>
          <w:rFonts w:ascii="Times New Roman" w:hAnsi="Times New Roman" w:cs="Times New Roman"/>
          <w:sz w:val="28"/>
          <w:szCs w:val="28"/>
        </w:rPr>
        <w:t xml:space="preserve">ММВ-7-8/20@, и </w:t>
      </w:r>
      <w:proofErr w:type="gramStart"/>
      <w:r w:rsidR="00FB2EB5" w:rsidRPr="00FB2EB5">
        <w:rPr>
          <w:rFonts w:ascii="Times New Roman" w:hAnsi="Times New Roman" w:cs="Times New Roman"/>
          <w:sz w:val="28"/>
          <w:szCs w:val="28"/>
        </w:rPr>
        <w:t>заверенная</w:t>
      </w:r>
      <w:proofErr w:type="gramEnd"/>
      <w:r w:rsidR="00FB2EB5"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2EB5"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Российской Федерации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FB2EB5"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порядке;</w:t>
      </w:r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из Единого государственного реестра юридических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(индивидуальных предпринимателей), выданная не ранее, чем за 30 календа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дней до подачи документов, необходимых для заключения договора </w:t>
      </w:r>
      <w:r w:rsidR="00D6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на предоставление субсидии и заверенная в установленном законодательством 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получает указанные документы в 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установленным законодательством Российской Федерации порядком.</w:t>
      </w:r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также вправе представить в Уполномоченный орган надлежаще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копии документов, указанных в настоящем пункте</w:t>
      </w:r>
      <w:proofErr w:type="gramStart"/>
      <w:r w:rsidRPr="00FB2EB5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B2EB5" w:rsidRPr="00FB2EB5" w:rsidRDefault="00FB2EB5" w:rsidP="00FB2E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B2EB5">
        <w:rPr>
          <w:rFonts w:ascii="Times New Roman" w:hAnsi="Times New Roman" w:cs="Times New Roman"/>
          <w:sz w:val="28"/>
          <w:szCs w:val="28"/>
        </w:rPr>
        <w:t>Контроль</w:t>
      </w:r>
      <w:r w:rsidR="00D65F30">
        <w:rPr>
          <w:rFonts w:ascii="Times New Roman" w:hAnsi="Times New Roman" w:cs="Times New Roman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B2EB5">
        <w:rPr>
          <w:rFonts w:ascii="Times New Roman" w:hAnsi="Times New Roman" w:cs="Times New Roman"/>
          <w:sz w:val="28"/>
          <w:szCs w:val="28"/>
        </w:rPr>
        <w:t xml:space="preserve"> </w:t>
      </w:r>
      <w:r w:rsidR="00D65F30">
        <w:rPr>
          <w:rFonts w:ascii="Times New Roman" w:hAnsi="Times New Roman" w:cs="Times New Roman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sz w:val="28"/>
          <w:szCs w:val="28"/>
        </w:rPr>
        <w:t>исполнением</w:t>
      </w:r>
      <w:r w:rsidR="00D65F30">
        <w:rPr>
          <w:rFonts w:ascii="Times New Roman" w:hAnsi="Times New Roman" w:cs="Times New Roman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65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2EB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D65F30">
        <w:rPr>
          <w:rFonts w:ascii="Times New Roman" w:hAnsi="Times New Roman" w:cs="Times New Roman"/>
          <w:sz w:val="28"/>
          <w:szCs w:val="28"/>
        </w:rPr>
        <w:t xml:space="preserve"> </w:t>
      </w:r>
      <w:r w:rsidRPr="00FB2EB5">
        <w:rPr>
          <w:rFonts w:ascii="Times New Roman" w:hAnsi="Times New Roman" w:cs="Times New Roman"/>
          <w:sz w:val="28"/>
          <w:szCs w:val="28"/>
        </w:rPr>
        <w:t>возложить</w:t>
      </w:r>
      <w:r w:rsidR="00D65F3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B2EB5">
        <w:rPr>
          <w:rFonts w:ascii="Times New Roman" w:hAnsi="Times New Roman" w:cs="Times New Roman"/>
          <w:sz w:val="28"/>
          <w:szCs w:val="28"/>
        </w:rPr>
        <w:t xml:space="preserve"> на заместителя руководителя Исполнительного комитета Нижнекамского </w:t>
      </w:r>
      <w:r w:rsidR="00D65F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2EB5">
        <w:rPr>
          <w:rFonts w:ascii="Times New Roman" w:hAnsi="Times New Roman" w:cs="Times New Roman"/>
          <w:sz w:val="28"/>
          <w:szCs w:val="28"/>
        </w:rPr>
        <w:t>муниципального района Беляева Р.И.</w:t>
      </w:r>
    </w:p>
    <w:p w:rsidR="00FB2EB5" w:rsidRPr="00FB2EB5" w:rsidRDefault="00FB2EB5" w:rsidP="00FB2EB5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B2EB5" w:rsidRPr="00FB2EB5" w:rsidRDefault="00FB2EB5" w:rsidP="00FB2EB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074" w:rsidRPr="00FB2EB5" w:rsidRDefault="00FB2EB5" w:rsidP="00FB2EB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B2EB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B2EB5">
        <w:rPr>
          <w:rFonts w:ascii="Times New Roman" w:hAnsi="Times New Roman" w:cs="Times New Roman"/>
          <w:sz w:val="28"/>
          <w:szCs w:val="28"/>
        </w:rPr>
        <w:tab/>
      </w:r>
      <w:r w:rsidRPr="00FB2EB5">
        <w:rPr>
          <w:rFonts w:ascii="Times New Roman" w:hAnsi="Times New Roman" w:cs="Times New Roman"/>
          <w:sz w:val="28"/>
          <w:szCs w:val="28"/>
        </w:rPr>
        <w:tab/>
      </w:r>
      <w:r w:rsidRPr="00FB2EB5">
        <w:rPr>
          <w:rFonts w:ascii="Times New Roman" w:hAnsi="Times New Roman" w:cs="Times New Roman"/>
          <w:sz w:val="28"/>
          <w:szCs w:val="28"/>
        </w:rPr>
        <w:tab/>
      </w:r>
      <w:r w:rsidRPr="00FB2EB5">
        <w:rPr>
          <w:rFonts w:ascii="Times New Roman" w:hAnsi="Times New Roman" w:cs="Times New Roman"/>
          <w:sz w:val="28"/>
          <w:szCs w:val="28"/>
        </w:rPr>
        <w:tab/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EB5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sectPr w:rsidR="00EE2074" w:rsidRPr="00FB2EB5" w:rsidSect="00D65F3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83"/>
    <w:multiLevelType w:val="hybridMultilevel"/>
    <w:tmpl w:val="D4BEFDA0"/>
    <w:lvl w:ilvl="0" w:tplc="9120F0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294724"/>
    <w:multiLevelType w:val="hybridMultilevel"/>
    <w:tmpl w:val="3C0CF40A"/>
    <w:lvl w:ilvl="0" w:tplc="0B9842A4">
      <w:start w:val="2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B5"/>
    <w:rsid w:val="00623874"/>
    <w:rsid w:val="00712B8C"/>
    <w:rsid w:val="00731018"/>
    <w:rsid w:val="00D23630"/>
    <w:rsid w:val="00D65F30"/>
    <w:rsid w:val="00EF3295"/>
    <w:rsid w:val="00F3653D"/>
    <w:rsid w:val="00F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EB5"/>
    <w:rPr>
      <w:color w:val="0000FF" w:themeColor="hyperlink"/>
      <w:u w:val="single"/>
    </w:rPr>
  </w:style>
  <w:style w:type="paragraph" w:styleId="a4">
    <w:name w:val="No Spacing"/>
    <w:uiPriority w:val="1"/>
    <w:qFormat/>
    <w:rsid w:val="00FB2EB5"/>
    <w:pPr>
      <w:ind w:firstLine="0"/>
      <w:jc w:val="left"/>
    </w:pPr>
    <w:rPr>
      <w:rFonts w:asciiTheme="minorHAnsi" w:hAnsiTheme="minorHAnsi"/>
      <w:sz w:val="22"/>
    </w:rPr>
  </w:style>
  <w:style w:type="paragraph" w:customStyle="1" w:styleId="ConsPlusTitle">
    <w:name w:val="ConsPlusTitle"/>
    <w:rsid w:val="00FB2EB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FB2EB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EB5"/>
    <w:rPr>
      <w:color w:val="0000FF" w:themeColor="hyperlink"/>
      <w:u w:val="single"/>
    </w:rPr>
  </w:style>
  <w:style w:type="paragraph" w:styleId="a4">
    <w:name w:val="No Spacing"/>
    <w:uiPriority w:val="1"/>
    <w:qFormat/>
    <w:rsid w:val="00FB2EB5"/>
    <w:pPr>
      <w:ind w:firstLine="0"/>
      <w:jc w:val="left"/>
    </w:pPr>
    <w:rPr>
      <w:rFonts w:asciiTheme="minorHAnsi" w:hAnsiTheme="minorHAnsi"/>
      <w:sz w:val="22"/>
    </w:rPr>
  </w:style>
  <w:style w:type="paragraph" w:customStyle="1" w:styleId="ConsPlusTitle">
    <w:name w:val="ConsPlusTitle"/>
    <w:rsid w:val="00FB2EB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FB2EB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F04E4104C81830E53D1512D13CE40DE2265716D6B07D69F66C9B4C4EA15649B7465CAF2B973595e3v5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DF04E4104C81830E53D0B1FC750B902EB2B011FDFB3773BA933C01119A85C1EF00905ED6F9A3494338681eAv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F04E4104C81830E53D1512D13CE40DE2265716D6B07D69F66C9B4C4EA15649B7465CAF2B973595e3v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2017-09-29T05:47:00Z</cp:lastPrinted>
  <dcterms:created xsi:type="dcterms:W3CDTF">2017-11-24T07:17:00Z</dcterms:created>
  <dcterms:modified xsi:type="dcterms:W3CDTF">2017-11-24T07:17:00Z</dcterms:modified>
</cp:coreProperties>
</file>